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F3172" w14:textId="0DBC5111" w:rsidR="00296DDA" w:rsidRPr="00296DDA" w:rsidRDefault="00296DDA" w:rsidP="00296DDA">
      <w:pPr>
        <w:rPr>
          <w:rFonts w:asciiTheme="minorHAnsi" w:eastAsiaTheme="minorEastAsia" w:hAnsiTheme="minorHAnsi" w:cstheme="minorBidi"/>
        </w:rPr>
      </w:pPr>
      <w:r w:rsidRPr="00296DDA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6DEEC" wp14:editId="6D69C52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95A3E" w14:textId="295FCC97" w:rsidR="00296DDA" w:rsidRPr="005F26E9" w:rsidRDefault="00296DDA" w:rsidP="00296DD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6DEE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53595A3E" w14:textId="295FCC97" w:rsidR="00296DDA" w:rsidRPr="005F26E9" w:rsidRDefault="00296DDA" w:rsidP="00296DD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1090</w:t>
                      </w:r>
                    </w:p>
                  </w:txbxContent>
                </v:textbox>
              </v:shape>
            </w:pict>
          </mc:Fallback>
        </mc:AlternateContent>
      </w:r>
      <w:r w:rsidRPr="00296DDA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A3073C" wp14:editId="678380A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40219" w14:textId="307DAD22" w:rsidR="00296DDA" w:rsidRPr="005F26E9" w:rsidRDefault="00296DDA" w:rsidP="00296DD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18.06.2024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3073C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4CA40219" w14:textId="307DAD22" w:rsidR="00296DDA" w:rsidRPr="005F26E9" w:rsidRDefault="00296DDA" w:rsidP="00296DD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18.06.2024</w:t>
                      </w:r>
                    </w:p>
                  </w:txbxContent>
                </v:textbox>
              </v:shape>
            </w:pict>
          </mc:Fallback>
        </mc:AlternateContent>
      </w:r>
      <w:r w:rsidRPr="00296DDA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6C98B462" wp14:editId="394D08D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449B42C4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1D0178AA" w14:textId="05739B86" w:rsidR="008E5768" w:rsidRDefault="003F1A16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7C5D" w:rsidRPr="00927C5D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1D26F5" w:rsidRPr="00927C5D">
        <w:rPr>
          <w:rFonts w:ascii="Times New Roman" w:hAnsi="Times New Roman"/>
          <w:sz w:val="28"/>
          <w:szCs w:val="28"/>
        </w:rPr>
        <w:t xml:space="preserve">в </w:t>
      </w:r>
      <w:r w:rsidR="001D26F5" w:rsidRPr="008E5768">
        <w:rPr>
          <w:rFonts w:ascii="Times New Roman" w:hAnsi="Times New Roman"/>
          <w:sz w:val="28"/>
          <w:szCs w:val="28"/>
        </w:rPr>
        <w:t>проект</w:t>
      </w:r>
      <w:r w:rsidR="001D26F5" w:rsidRPr="00F16637">
        <w:rPr>
          <w:rFonts w:ascii="Times New Roman" w:hAnsi="Times New Roman"/>
          <w:sz w:val="28"/>
          <w:szCs w:val="28"/>
        </w:rPr>
        <w:t xml:space="preserve"> планировки территории и проект межевания территории в границах </w:t>
      </w:r>
      <w:r w:rsidR="00CE7A3D">
        <w:rPr>
          <w:rFonts w:ascii="Times New Roman" w:hAnsi="Times New Roman"/>
          <w:sz w:val="28"/>
          <w:szCs w:val="28"/>
        </w:rPr>
        <w:t>улицы М. Горького, Рижского проспекта и реки Великой, включая Комсомольскую площадь в городе Пскове, утвержденн</w:t>
      </w:r>
      <w:r w:rsidR="00472629">
        <w:rPr>
          <w:rFonts w:ascii="Times New Roman" w:hAnsi="Times New Roman"/>
          <w:sz w:val="28"/>
          <w:szCs w:val="28"/>
        </w:rPr>
        <w:t>ые</w:t>
      </w:r>
      <w:r w:rsidR="00CE7A3D">
        <w:rPr>
          <w:rFonts w:ascii="Times New Roman" w:hAnsi="Times New Roman"/>
          <w:sz w:val="28"/>
          <w:szCs w:val="28"/>
        </w:rPr>
        <w:t xml:space="preserve"> постановлением Администрации города Пскова </w:t>
      </w:r>
      <w:r w:rsidR="00CE7A3D" w:rsidRPr="00221148">
        <w:rPr>
          <w:rFonts w:ascii="Times New Roman" w:hAnsi="Times New Roman"/>
          <w:sz w:val="28"/>
          <w:szCs w:val="28"/>
        </w:rPr>
        <w:t xml:space="preserve">от </w:t>
      </w:r>
      <w:r w:rsidR="00CE7A3D">
        <w:rPr>
          <w:rFonts w:ascii="Times New Roman" w:hAnsi="Times New Roman"/>
          <w:sz w:val="28"/>
          <w:szCs w:val="28"/>
        </w:rPr>
        <w:t>25</w:t>
      </w:r>
      <w:r w:rsidR="00CE7A3D" w:rsidRPr="00221148">
        <w:rPr>
          <w:rFonts w:ascii="Times New Roman" w:hAnsi="Times New Roman"/>
          <w:sz w:val="28"/>
          <w:szCs w:val="28"/>
        </w:rPr>
        <w:t>.</w:t>
      </w:r>
      <w:r w:rsidR="00CE7A3D">
        <w:rPr>
          <w:rFonts w:ascii="Times New Roman" w:hAnsi="Times New Roman"/>
          <w:sz w:val="28"/>
          <w:szCs w:val="28"/>
        </w:rPr>
        <w:t>12</w:t>
      </w:r>
      <w:r w:rsidR="00CE7A3D" w:rsidRPr="00221148">
        <w:rPr>
          <w:rFonts w:ascii="Times New Roman" w:hAnsi="Times New Roman"/>
          <w:sz w:val="28"/>
          <w:szCs w:val="28"/>
        </w:rPr>
        <w:t>.20</w:t>
      </w:r>
      <w:r w:rsidR="00CE7A3D">
        <w:rPr>
          <w:rFonts w:ascii="Times New Roman" w:hAnsi="Times New Roman"/>
          <w:sz w:val="28"/>
          <w:szCs w:val="28"/>
        </w:rPr>
        <w:t xml:space="preserve">19 </w:t>
      </w:r>
      <w:r w:rsidR="00CE7A3D" w:rsidRPr="00221148">
        <w:rPr>
          <w:rFonts w:ascii="Times New Roman" w:hAnsi="Times New Roman"/>
          <w:sz w:val="28"/>
          <w:szCs w:val="28"/>
        </w:rPr>
        <w:t>№</w:t>
      </w:r>
      <w:r w:rsidR="00CE7A3D">
        <w:rPr>
          <w:rFonts w:ascii="Times New Roman" w:hAnsi="Times New Roman"/>
          <w:sz w:val="28"/>
          <w:szCs w:val="28"/>
        </w:rPr>
        <w:t xml:space="preserve"> 2059</w:t>
      </w:r>
    </w:p>
    <w:p w14:paraId="201DAAEF" w14:textId="2D334D7F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30BD3B" w14:textId="77777777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EFB4DD" w14:textId="5DEA71B4" w:rsidR="003F1A16" w:rsidRPr="001E1983" w:rsidRDefault="003F1A16" w:rsidP="003F1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41, 42, 43, 45, 46 Градостроительного кодекса Российской Федерации, Решением Псковской городской Думы от 10.04.2019 № 677 «</w:t>
      </w:r>
      <w:r w:rsidRPr="00323899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нормативов градостроительного </w:t>
      </w:r>
      <w:r w:rsidRPr="00323899">
        <w:rPr>
          <w:rFonts w:ascii="Times New Roman" w:hAnsi="Times New Roman"/>
          <w:sz w:val="28"/>
          <w:szCs w:val="28"/>
        </w:rPr>
        <w:t>проектирования муниципа</w:t>
      </w:r>
      <w:r>
        <w:rPr>
          <w:rFonts w:ascii="Times New Roman" w:hAnsi="Times New Roman"/>
          <w:sz w:val="28"/>
          <w:szCs w:val="28"/>
        </w:rPr>
        <w:t>льного образования «Город Псков</w:t>
      </w:r>
      <w:r w:rsidRPr="003238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города Пскова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22E96">
        <w:rPr>
          <w:rFonts w:ascii="Times New Roman" w:hAnsi="Times New Roman"/>
          <w:color w:val="000000"/>
          <w:sz w:val="28"/>
          <w:szCs w:val="28"/>
        </w:rPr>
        <w:t>13</w:t>
      </w:r>
      <w:r w:rsidRPr="008C531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222E96">
        <w:rPr>
          <w:rFonts w:ascii="Times New Roman" w:hAnsi="Times New Roman"/>
          <w:color w:val="000000"/>
          <w:sz w:val="28"/>
          <w:szCs w:val="28"/>
        </w:rPr>
        <w:t>3</w:t>
      </w:r>
      <w:r w:rsidRPr="008C531A">
        <w:rPr>
          <w:rFonts w:ascii="Times New Roman" w:hAnsi="Times New Roman"/>
          <w:color w:val="000000"/>
          <w:sz w:val="28"/>
          <w:szCs w:val="28"/>
        </w:rPr>
        <w:t>.202</w:t>
      </w:r>
      <w:r w:rsidR="00222E96">
        <w:rPr>
          <w:rFonts w:ascii="Times New Roman" w:hAnsi="Times New Roman"/>
          <w:color w:val="000000"/>
          <w:sz w:val="28"/>
          <w:szCs w:val="28"/>
        </w:rPr>
        <w:t>4</w:t>
      </w:r>
      <w:r w:rsidRPr="008C531A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22E96">
        <w:rPr>
          <w:rFonts w:ascii="Times New Roman" w:hAnsi="Times New Roman"/>
          <w:color w:val="000000"/>
          <w:sz w:val="28"/>
          <w:szCs w:val="28"/>
        </w:rPr>
        <w:t>459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E7A3D" w:rsidRPr="00CE7A3D">
        <w:rPr>
          <w:rFonts w:ascii="Times New Roman" w:hAnsi="Times New Roman"/>
          <w:sz w:val="28"/>
          <w:szCs w:val="28"/>
        </w:rPr>
        <w:t xml:space="preserve">О принятии решения </w:t>
      </w:r>
      <w:r w:rsidR="00CE7A3D">
        <w:rPr>
          <w:rFonts w:ascii="Times New Roman" w:hAnsi="Times New Roman"/>
          <w:sz w:val="28"/>
          <w:szCs w:val="28"/>
        </w:rPr>
        <w:t xml:space="preserve">               </w:t>
      </w:r>
      <w:r w:rsidR="00CE7A3D" w:rsidRPr="00CE7A3D">
        <w:rPr>
          <w:rFonts w:ascii="Times New Roman" w:hAnsi="Times New Roman"/>
          <w:sz w:val="28"/>
          <w:szCs w:val="28"/>
        </w:rPr>
        <w:t>о подготовке проекта внесения изменений в документацию по планировке территории микрорайона в границах улицы М. Горького, Рижского проспекта и реки Великой, включая Комсомольскую площадь в городе Пскове, утвержденную постановлением Администрации города Пскова от 25.12.2019 № 2059</w:t>
      </w:r>
      <w:r w:rsidRPr="0014155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A0512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05120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3FD729B" w14:textId="6338B2A4" w:rsidR="00536E37" w:rsidRDefault="008E5768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0542">
        <w:rPr>
          <w:rFonts w:ascii="Times New Roman" w:hAnsi="Times New Roman"/>
          <w:sz w:val="28"/>
          <w:szCs w:val="28"/>
        </w:rPr>
        <w:t xml:space="preserve">. </w:t>
      </w:r>
      <w:r w:rsidR="00A05120" w:rsidRPr="00A05120">
        <w:rPr>
          <w:rFonts w:ascii="Times New Roman" w:hAnsi="Times New Roman"/>
          <w:sz w:val="28"/>
          <w:szCs w:val="28"/>
        </w:rPr>
        <w:t xml:space="preserve">Внести изменения </w:t>
      </w:r>
      <w:r w:rsidR="001D26F5" w:rsidRPr="00927C5D">
        <w:rPr>
          <w:rFonts w:ascii="Times New Roman" w:hAnsi="Times New Roman"/>
          <w:sz w:val="28"/>
          <w:szCs w:val="28"/>
        </w:rPr>
        <w:t xml:space="preserve">в </w:t>
      </w:r>
      <w:r w:rsidR="001D26F5" w:rsidRPr="008E5768">
        <w:rPr>
          <w:rFonts w:ascii="Times New Roman" w:hAnsi="Times New Roman"/>
          <w:sz w:val="28"/>
          <w:szCs w:val="28"/>
        </w:rPr>
        <w:t>проект</w:t>
      </w:r>
      <w:r w:rsidR="001D26F5" w:rsidRPr="00F16637">
        <w:rPr>
          <w:rFonts w:ascii="Times New Roman" w:hAnsi="Times New Roman"/>
          <w:sz w:val="28"/>
          <w:szCs w:val="28"/>
        </w:rPr>
        <w:t xml:space="preserve"> планировки территории и проект межевания территории </w:t>
      </w:r>
      <w:r w:rsidR="00CE7A3D" w:rsidRPr="00F16637">
        <w:rPr>
          <w:rFonts w:ascii="Times New Roman" w:hAnsi="Times New Roman"/>
          <w:sz w:val="28"/>
          <w:szCs w:val="28"/>
        </w:rPr>
        <w:t xml:space="preserve">в границах </w:t>
      </w:r>
      <w:r w:rsidR="00CE7A3D">
        <w:rPr>
          <w:rFonts w:ascii="Times New Roman" w:hAnsi="Times New Roman"/>
          <w:sz w:val="28"/>
          <w:szCs w:val="28"/>
        </w:rPr>
        <w:t>улицы М. Горького, Рижского проспекта и реки Великой, включая Комсомольскую площадь в городе Пскове, утвержденн</w:t>
      </w:r>
      <w:r w:rsidR="00472629">
        <w:rPr>
          <w:rFonts w:ascii="Times New Roman" w:hAnsi="Times New Roman"/>
          <w:sz w:val="28"/>
          <w:szCs w:val="28"/>
        </w:rPr>
        <w:t>ые</w:t>
      </w:r>
      <w:r w:rsidR="00CE7A3D">
        <w:rPr>
          <w:rFonts w:ascii="Times New Roman" w:hAnsi="Times New Roman"/>
          <w:sz w:val="28"/>
          <w:szCs w:val="28"/>
        </w:rPr>
        <w:t xml:space="preserve"> постановлением Администрации города Пскова </w:t>
      </w:r>
      <w:r w:rsidR="00CE7A3D" w:rsidRPr="00221148">
        <w:rPr>
          <w:rFonts w:ascii="Times New Roman" w:hAnsi="Times New Roman"/>
          <w:sz w:val="28"/>
          <w:szCs w:val="28"/>
        </w:rPr>
        <w:t xml:space="preserve">от </w:t>
      </w:r>
      <w:r w:rsidR="00CE7A3D">
        <w:rPr>
          <w:rFonts w:ascii="Times New Roman" w:hAnsi="Times New Roman"/>
          <w:sz w:val="28"/>
          <w:szCs w:val="28"/>
        </w:rPr>
        <w:t>25</w:t>
      </w:r>
      <w:r w:rsidR="00CE7A3D" w:rsidRPr="00221148">
        <w:rPr>
          <w:rFonts w:ascii="Times New Roman" w:hAnsi="Times New Roman"/>
          <w:sz w:val="28"/>
          <w:szCs w:val="28"/>
        </w:rPr>
        <w:t>.</w:t>
      </w:r>
      <w:r w:rsidR="00CE7A3D">
        <w:rPr>
          <w:rFonts w:ascii="Times New Roman" w:hAnsi="Times New Roman"/>
          <w:sz w:val="28"/>
          <w:szCs w:val="28"/>
        </w:rPr>
        <w:t>12</w:t>
      </w:r>
      <w:r w:rsidR="00CE7A3D" w:rsidRPr="00221148">
        <w:rPr>
          <w:rFonts w:ascii="Times New Roman" w:hAnsi="Times New Roman"/>
          <w:sz w:val="28"/>
          <w:szCs w:val="28"/>
        </w:rPr>
        <w:t>.20</w:t>
      </w:r>
      <w:r w:rsidR="00CE7A3D">
        <w:rPr>
          <w:rFonts w:ascii="Times New Roman" w:hAnsi="Times New Roman"/>
          <w:sz w:val="28"/>
          <w:szCs w:val="28"/>
        </w:rPr>
        <w:t xml:space="preserve">19 </w:t>
      </w:r>
      <w:r w:rsidR="00CE7A3D" w:rsidRPr="00221148">
        <w:rPr>
          <w:rFonts w:ascii="Times New Roman" w:hAnsi="Times New Roman"/>
          <w:sz w:val="28"/>
          <w:szCs w:val="28"/>
        </w:rPr>
        <w:t>№</w:t>
      </w:r>
      <w:r w:rsidR="00CE7A3D">
        <w:rPr>
          <w:rFonts w:ascii="Times New Roman" w:hAnsi="Times New Roman"/>
          <w:sz w:val="28"/>
          <w:szCs w:val="28"/>
        </w:rPr>
        <w:t xml:space="preserve"> 2059, </w:t>
      </w:r>
      <w:r w:rsidR="00A05120" w:rsidRPr="00A05120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A05120">
        <w:rPr>
          <w:rFonts w:ascii="Times New Roman" w:hAnsi="Times New Roman"/>
          <w:sz w:val="28"/>
          <w:szCs w:val="28"/>
        </w:rPr>
        <w:t xml:space="preserve"> </w:t>
      </w:r>
      <w:r w:rsidR="00A05120" w:rsidRPr="00A05120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0501DE43" w14:textId="63C18B89" w:rsidR="00A05120" w:rsidRPr="000A779C" w:rsidRDefault="008F25E6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A0512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семи дней со дня </w:t>
      </w:r>
      <w:r w:rsidR="00472629">
        <w:rPr>
          <w:rFonts w:ascii="Times New Roman" w:hAnsi="Times New Roman"/>
          <w:sz w:val="28"/>
          <w:szCs w:val="28"/>
        </w:rPr>
        <w:t>регистрации</w:t>
      </w:r>
      <w:r w:rsidR="00A05120" w:rsidRPr="000A779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Интернет.</w:t>
      </w:r>
    </w:p>
    <w:p w14:paraId="4610611F" w14:textId="12711315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5120">
        <w:rPr>
          <w:rFonts w:ascii="Times New Roman" w:hAnsi="Times New Roman"/>
          <w:sz w:val="28"/>
          <w:szCs w:val="28"/>
        </w:rPr>
        <w:t>. Управлению по градостроительной деятельности Администрации города Пскова</w:t>
      </w:r>
      <w:r w:rsidR="00222E96">
        <w:rPr>
          <w:rFonts w:ascii="Times New Roman" w:hAnsi="Times New Roman"/>
          <w:sz w:val="28"/>
          <w:szCs w:val="28"/>
        </w:rPr>
        <w:t xml:space="preserve"> (Виноградов Н.Н.)</w:t>
      </w:r>
      <w:r w:rsidR="00A05120">
        <w:rPr>
          <w:rFonts w:ascii="Times New Roman" w:hAnsi="Times New Roman"/>
          <w:sz w:val="28"/>
          <w:szCs w:val="28"/>
        </w:rPr>
        <w:t xml:space="preserve"> внести соответствующие изменения </w:t>
      </w:r>
      <w:r w:rsidR="00222E96">
        <w:rPr>
          <w:rFonts w:ascii="Times New Roman" w:hAnsi="Times New Roman"/>
          <w:sz w:val="28"/>
          <w:szCs w:val="28"/>
        </w:rPr>
        <w:t xml:space="preserve">                   </w:t>
      </w:r>
      <w:r w:rsidR="00A05120">
        <w:rPr>
          <w:rFonts w:ascii="Times New Roman" w:hAnsi="Times New Roman"/>
          <w:sz w:val="28"/>
          <w:szCs w:val="28"/>
        </w:rPr>
        <w:t>в информационной системе обеспечения градостроительной деятельности муниципального образования «Город Псков».</w:t>
      </w:r>
    </w:p>
    <w:p w14:paraId="7D6AB56E" w14:textId="4A8FF693" w:rsidR="00A05120" w:rsidRDefault="00CE7A3D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5120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01BF2EA2" w14:textId="009798A1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5120" w:rsidRPr="0048378E">
        <w:rPr>
          <w:rFonts w:ascii="Times New Roman" w:hAnsi="Times New Roman"/>
          <w:sz w:val="28"/>
          <w:szCs w:val="28"/>
        </w:rPr>
        <w:t>. Контроль</w:t>
      </w:r>
      <w:r w:rsidR="00A05120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A05120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A05120">
        <w:rPr>
          <w:rFonts w:ascii="Times New Roman" w:hAnsi="Times New Roman"/>
          <w:sz w:val="28"/>
          <w:szCs w:val="28"/>
        </w:rPr>
        <w:t xml:space="preserve">               </w:t>
      </w:r>
      <w:r w:rsidR="00A05120" w:rsidRPr="0048378E">
        <w:rPr>
          <w:rFonts w:ascii="Times New Roman" w:hAnsi="Times New Roman"/>
          <w:sz w:val="28"/>
          <w:szCs w:val="28"/>
        </w:rPr>
        <w:t xml:space="preserve">на </w:t>
      </w:r>
      <w:r w:rsidR="00A05120">
        <w:rPr>
          <w:rFonts w:ascii="Times New Roman" w:hAnsi="Times New Roman"/>
          <w:sz w:val="28"/>
          <w:szCs w:val="28"/>
        </w:rPr>
        <w:t>первого з</w:t>
      </w:r>
      <w:r w:rsidR="00A05120"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="00A05120" w:rsidRPr="0048378E">
        <w:rPr>
          <w:rFonts w:ascii="Times New Roman" w:hAnsi="Times New Roman"/>
          <w:sz w:val="28"/>
          <w:szCs w:val="28"/>
        </w:rPr>
        <w:t>Гл</w:t>
      </w:r>
      <w:r w:rsidR="00A05120">
        <w:rPr>
          <w:rFonts w:ascii="Times New Roman" w:hAnsi="Times New Roman"/>
          <w:sz w:val="28"/>
          <w:szCs w:val="28"/>
        </w:rPr>
        <w:t>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17A48D0B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C81E741" w14:textId="77777777" w:rsidR="008E5768" w:rsidRDefault="008E5768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043B63C5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07D5D"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2A5D4F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19CD4" w14:textId="77777777" w:rsidR="002A5D4F" w:rsidRDefault="002A5D4F" w:rsidP="00B07BD3">
      <w:pPr>
        <w:spacing w:after="0" w:line="240" w:lineRule="auto"/>
      </w:pPr>
      <w:r>
        <w:separator/>
      </w:r>
    </w:p>
  </w:endnote>
  <w:endnote w:type="continuationSeparator" w:id="0">
    <w:p w14:paraId="44D4F523" w14:textId="77777777" w:rsidR="002A5D4F" w:rsidRDefault="002A5D4F" w:rsidP="00B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6CC25" w14:textId="77777777" w:rsidR="002A5D4F" w:rsidRDefault="002A5D4F" w:rsidP="00B07BD3">
      <w:pPr>
        <w:spacing w:after="0" w:line="240" w:lineRule="auto"/>
      </w:pPr>
      <w:r>
        <w:separator/>
      </w:r>
    </w:p>
  </w:footnote>
  <w:footnote w:type="continuationSeparator" w:id="0">
    <w:p w14:paraId="252B291C" w14:textId="77777777" w:rsidR="002A5D4F" w:rsidRDefault="002A5D4F" w:rsidP="00B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2228E" w14:textId="3C0669DB" w:rsidR="00B07BD3" w:rsidRPr="00B07BD3" w:rsidRDefault="00B07BD3" w:rsidP="00B07BD3">
    <w:pPr>
      <w:pStyle w:val="a7"/>
      <w:jc w:val="center"/>
      <w:rPr>
        <w:rFonts w:ascii="Times New Roman" w:hAnsi="Times New Roman"/>
      </w:rPr>
    </w:pPr>
    <w:r w:rsidRPr="00B07BD3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2E4D0" w14:textId="22540549" w:rsidR="008F25E6" w:rsidRPr="008F25E6" w:rsidRDefault="008F25E6" w:rsidP="008F25E6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31F9"/>
    <w:rsid w:val="00056A01"/>
    <w:rsid w:val="00062041"/>
    <w:rsid w:val="0009553B"/>
    <w:rsid w:val="000B011E"/>
    <w:rsid w:val="000D0A54"/>
    <w:rsid w:val="000E11AE"/>
    <w:rsid w:val="000F1ECA"/>
    <w:rsid w:val="00102C50"/>
    <w:rsid w:val="0011309F"/>
    <w:rsid w:val="00134883"/>
    <w:rsid w:val="0014155B"/>
    <w:rsid w:val="00150642"/>
    <w:rsid w:val="0017192D"/>
    <w:rsid w:val="00195362"/>
    <w:rsid w:val="001C388D"/>
    <w:rsid w:val="001D26F5"/>
    <w:rsid w:val="00222E96"/>
    <w:rsid w:val="002363E4"/>
    <w:rsid w:val="0024428D"/>
    <w:rsid w:val="0024532A"/>
    <w:rsid w:val="00296DDA"/>
    <w:rsid w:val="002A5D4F"/>
    <w:rsid w:val="002D3242"/>
    <w:rsid w:val="002E24B0"/>
    <w:rsid w:val="00347005"/>
    <w:rsid w:val="003647BA"/>
    <w:rsid w:val="00365CBB"/>
    <w:rsid w:val="00394E23"/>
    <w:rsid w:val="003B1069"/>
    <w:rsid w:val="003F068C"/>
    <w:rsid w:val="003F1A16"/>
    <w:rsid w:val="00403F8B"/>
    <w:rsid w:val="00405DC8"/>
    <w:rsid w:val="00410279"/>
    <w:rsid w:val="00472629"/>
    <w:rsid w:val="0048057E"/>
    <w:rsid w:val="004A2D7F"/>
    <w:rsid w:val="004F58FB"/>
    <w:rsid w:val="00503482"/>
    <w:rsid w:val="00512716"/>
    <w:rsid w:val="00512921"/>
    <w:rsid w:val="00536E37"/>
    <w:rsid w:val="00563AFF"/>
    <w:rsid w:val="00572D38"/>
    <w:rsid w:val="00584427"/>
    <w:rsid w:val="00587D0F"/>
    <w:rsid w:val="005A236F"/>
    <w:rsid w:val="005C1355"/>
    <w:rsid w:val="005C5C50"/>
    <w:rsid w:val="005D416C"/>
    <w:rsid w:val="005F65E0"/>
    <w:rsid w:val="006041C7"/>
    <w:rsid w:val="006254ED"/>
    <w:rsid w:val="00676A57"/>
    <w:rsid w:val="006903BA"/>
    <w:rsid w:val="0069327B"/>
    <w:rsid w:val="006B3658"/>
    <w:rsid w:val="006C3A6E"/>
    <w:rsid w:val="006C48CB"/>
    <w:rsid w:val="006E52C3"/>
    <w:rsid w:val="007029E7"/>
    <w:rsid w:val="007079A8"/>
    <w:rsid w:val="0071155B"/>
    <w:rsid w:val="00716FAB"/>
    <w:rsid w:val="00741D46"/>
    <w:rsid w:val="00765F28"/>
    <w:rsid w:val="00767724"/>
    <w:rsid w:val="007A0DF0"/>
    <w:rsid w:val="007A2D51"/>
    <w:rsid w:val="007B1C1E"/>
    <w:rsid w:val="007C6C99"/>
    <w:rsid w:val="007D6C94"/>
    <w:rsid w:val="007E519C"/>
    <w:rsid w:val="00813F72"/>
    <w:rsid w:val="00814287"/>
    <w:rsid w:val="008159BB"/>
    <w:rsid w:val="008171AC"/>
    <w:rsid w:val="00833BF7"/>
    <w:rsid w:val="008A1D73"/>
    <w:rsid w:val="008C531A"/>
    <w:rsid w:val="008D6AE0"/>
    <w:rsid w:val="008E5768"/>
    <w:rsid w:val="008F25E6"/>
    <w:rsid w:val="008F43E8"/>
    <w:rsid w:val="00927C5D"/>
    <w:rsid w:val="0093587F"/>
    <w:rsid w:val="009373E9"/>
    <w:rsid w:val="0094063A"/>
    <w:rsid w:val="00944720"/>
    <w:rsid w:val="00982E2F"/>
    <w:rsid w:val="009D45C9"/>
    <w:rsid w:val="00A05120"/>
    <w:rsid w:val="00A327B7"/>
    <w:rsid w:val="00A3525D"/>
    <w:rsid w:val="00A45E3F"/>
    <w:rsid w:val="00A90C9B"/>
    <w:rsid w:val="00AA74C8"/>
    <w:rsid w:val="00AC1CAD"/>
    <w:rsid w:val="00AE2DEB"/>
    <w:rsid w:val="00B07BD3"/>
    <w:rsid w:val="00B612FD"/>
    <w:rsid w:val="00B66E9A"/>
    <w:rsid w:val="00C00EBC"/>
    <w:rsid w:val="00C34922"/>
    <w:rsid w:val="00C349EF"/>
    <w:rsid w:val="00C5706E"/>
    <w:rsid w:val="00C649FC"/>
    <w:rsid w:val="00CB691D"/>
    <w:rsid w:val="00CE0389"/>
    <w:rsid w:val="00CE7A3D"/>
    <w:rsid w:val="00CF47E2"/>
    <w:rsid w:val="00D07D5D"/>
    <w:rsid w:val="00D63841"/>
    <w:rsid w:val="00D954F3"/>
    <w:rsid w:val="00DA3E0E"/>
    <w:rsid w:val="00DD0A0F"/>
    <w:rsid w:val="00DF1F0C"/>
    <w:rsid w:val="00E05A6F"/>
    <w:rsid w:val="00E32E75"/>
    <w:rsid w:val="00EC22C1"/>
    <w:rsid w:val="00EC3DC6"/>
    <w:rsid w:val="00EE5FEA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BD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B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2024-06-19T08:25:00Z</dcterms:created>
  <dcterms:modified xsi:type="dcterms:W3CDTF">2024-06-19T08:25:00Z</dcterms:modified>
</cp:coreProperties>
</file>